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52"/>
          <w:szCs w:val="52"/>
        </w:rPr>
      </w:pPr>
      <w:r>
        <w:rPr>
          <w:rFonts w:ascii="Times New Roman" w:cs="Times New Roman" w:hAnsi="Times New Roman"/>
          <w:b/>
          <w:sz w:val="52"/>
          <w:szCs w:val="52"/>
        </w:rPr>
        <w:t>ADEDEJI GBENGA ADEYINKA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No 3 Ogun </w:t>
      </w:r>
      <w:r>
        <w:rPr>
          <w:rFonts w:ascii="Times New Roman" w:cs="Times New Roman" w:hAnsi="Times New Roman"/>
          <w:b/>
          <w:sz w:val="28"/>
          <w:szCs w:val="28"/>
        </w:rPr>
        <w:t>Ogungba</w:t>
      </w:r>
      <w:r>
        <w:rPr>
          <w:rFonts w:ascii="Times New Roman" w:cs="Times New Roman" w:hAnsi="Times New Roman"/>
          <w:b/>
          <w:sz w:val="28"/>
          <w:szCs w:val="28"/>
        </w:rPr>
        <w:t xml:space="preserve"> Street Papa </w:t>
      </w:r>
      <w:r>
        <w:rPr>
          <w:rFonts w:ascii="Times New Roman" w:cs="Times New Roman" w:hAnsi="Times New Roman"/>
          <w:b/>
          <w:sz w:val="28"/>
          <w:szCs w:val="28"/>
        </w:rPr>
        <w:t>Adeyemo</w:t>
      </w:r>
      <w:r>
        <w:rPr>
          <w:rFonts w:ascii="Times New Roman" w:cs="Times New Roman" w:hAnsi="Times New Roman"/>
          <w:b/>
          <w:sz w:val="28"/>
          <w:szCs w:val="28"/>
        </w:rPr>
        <w:t xml:space="preserve"> Area </w:t>
      </w:r>
      <w:r>
        <w:rPr>
          <w:rFonts w:ascii="Times New Roman" w:cs="Times New Roman" w:hAnsi="Times New Roman"/>
          <w:b/>
          <w:sz w:val="28"/>
          <w:szCs w:val="28"/>
        </w:rPr>
        <w:t>Ogbomoso</w:t>
      </w:r>
      <w:r>
        <w:rPr>
          <w:rFonts w:ascii="Times New Roman" w:cs="Times New Roman" w:hAnsi="Times New Roman"/>
          <w:b/>
          <w:sz w:val="28"/>
          <w:szCs w:val="28"/>
        </w:rPr>
        <w:t>,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Oyo state.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                    G-Mail: </w:t>
      </w:r>
      <w:r>
        <w:rPr/>
        <w:fldChar w:fldCharType="begin"/>
      </w:r>
      <w:r>
        <w:instrText xml:space="preserve"> HYPERLINK "mailto:adedejigbenga63@gmail.com"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b/>
          <w:sz w:val="28"/>
          <w:szCs w:val="28"/>
        </w:rPr>
        <w:t>adedejigbenga63@gmail.com</w:t>
      </w:r>
      <w:r>
        <w:rPr/>
        <w:fldChar w:fldCharType="end"/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sz w:val="32"/>
          <w:szCs w:val="36"/>
        </w:rPr>
      </w:pPr>
      <w:r>
        <w:rPr>
          <w:rFonts w:ascii="Times New Roman" w:cs="Times New Roman" w:hAnsi="Times New Roman"/>
          <w:b/>
          <w:sz w:val="32"/>
          <w:szCs w:val="36"/>
        </w:rPr>
        <w:t>PERSONAL DATA: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  </w:t>
      </w:r>
      <w:r>
        <w:rPr>
          <w:rFonts w:ascii="Times New Roman" w:cs="Times New Roman" w:hAnsi="Times New Roman"/>
          <w:b/>
          <w:sz w:val="28"/>
          <w:szCs w:val="28"/>
        </w:rPr>
        <w:t>Date of B</w:t>
      </w:r>
      <w:r>
        <w:rPr>
          <w:rFonts w:ascii="Times New Roman" w:cs="Times New Roman" w:hAnsi="Times New Roman"/>
          <w:b/>
          <w:sz w:val="28"/>
          <w:szCs w:val="28"/>
        </w:rPr>
        <w:t xml:space="preserve">irth:                          </w:t>
      </w:r>
      <w:r>
        <w:rPr>
          <w:rFonts w:ascii="Times New Roman" w:cs="Times New Roman" w:hAnsi="Times New Roman"/>
          <w:b/>
          <w:sz w:val="28"/>
          <w:szCs w:val="28"/>
        </w:rPr>
        <w:t xml:space="preserve"> 03 January</w:t>
      </w:r>
      <w:r>
        <w:rPr>
          <w:rFonts w:ascii="Times New Roman" w:cs="Times New Roman" w:hAnsi="Times New Roman"/>
          <w:b/>
          <w:sz w:val="28"/>
          <w:szCs w:val="28"/>
        </w:rPr>
        <w:t>,1986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  </w:t>
      </w:r>
      <w:r>
        <w:rPr>
          <w:rFonts w:ascii="Times New Roman" w:cs="Times New Roman" w:hAnsi="Times New Roman"/>
          <w:b/>
          <w:sz w:val="28"/>
          <w:szCs w:val="28"/>
        </w:rPr>
        <w:t xml:space="preserve">Sex:           </w:t>
      </w:r>
      <w:r>
        <w:rPr>
          <w:rFonts w:ascii="Times New Roman" w:cs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cs="Times New Roman" w:hAnsi="Times New Roman"/>
          <w:b/>
          <w:sz w:val="28"/>
          <w:szCs w:val="28"/>
        </w:rPr>
        <w:t xml:space="preserve"> Male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  </w:t>
      </w:r>
      <w:r>
        <w:rPr>
          <w:rFonts w:ascii="Times New Roman" w:cs="Times New Roman" w:hAnsi="Times New Roman"/>
          <w:b/>
          <w:sz w:val="28"/>
          <w:szCs w:val="28"/>
        </w:rPr>
        <w:t>Marital</w:t>
      </w:r>
      <w:r>
        <w:rPr>
          <w:rFonts w:ascii="Times New Roman" w:cs="Times New Roman" w:hAnsi="Times New Roman"/>
          <w:b/>
          <w:sz w:val="28"/>
          <w:szCs w:val="28"/>
        </w:rPr>
        <w:t xml:space="preserve"> Status:                       </w:t>
      </w:r>
      <w:r>
        <w:rPr>
          <w:rFonts w:ascii="Times New Roman" w:cs="Times New Roman" w:hAnsi="Times New Roman"/>
          <w:b/>
          <w:sz w:val="28"/>
          <w:szCs w:val="28"/>
        </w:rPr>
        <w:t xml:space="preserve"> Single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  </w:t>
      </w:r>
      <w:r>
        <w:rPr>
          <w:rFonts w:ascii="Times New Roman" w:cs="Times New Roman" w:hAnsi="Times New Roman"/>
          <w:b/>
          <w:sz w:val="28"/>
          <w:szCs w:val="28"/>
        </w:rPr>
        <w:t xml:space="preserve">Religion:             </w:t>
      </w:r>
      <w:r>
        <w:rPr>
          <w:rFonts w:ascii="Times New Roman" w:cs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cs="Times New Roman" w:hAnsi="Times New Roman"/>
          <w:b/>
          <w:sz w:val="28"/>
          <w:szCs w:val="28"/>
        </w:rPr>
        <w:t>Christian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  </w:t>
      </w:r>
      <w:r>
        <w:rPr>
          <w:rFonts w:ascii="Times New Roman" w:cs="Times New Roman" w:hAnsi="Times New Roman"/>
          <w:b/>
          <w:sz w:val="28"/>
          <w:szCs w:val="28"/>
        </w:rPr>
        <w:t xml:space="preserve">Local </w:t>
      </w:r>
      <w:r>
        <w:rPr>
          <w:rFonts w:ascii="Times New Roman" w:cs="Times New Roman" w:hAnsi="Times New Roman"/>
          <w:b/>
          <w:sz w:val="28"/>
          <w:szCs w:val="28"/>
        </w:rPr>
        <w:t>Govt</w:t>
      </w:r>
      <w:r>
        <w:rPr>
          <w:rFonts w:ascii="Times New Roman" w:cs="Times New Roman" w:hAnsi="Times New Roman"/>
          <w:b/>
          <w:sz w:val="28"/>
          <w:szCs w:val="28"/>
        </w:rPr>
        <w:t xml:space="preserve"> Area:                    </w:t>
      </w:r>
      <w:r>
        <w:rPr>
          <w:rFonts w:ascii="Times New Roman" w:cs="Times New Roman" w:hAnsi="Times New Roman"/>
          <w:b/>
          <w:sz w:val="28"/>
          <w:szCs w:val="28"/>
        </w:rPr>
        <w:t>Ogbomos</w:t>
      </w:r>
      <w:r>
        <w:rPr>
          <w:rFonts w:ascii="Times New Roman" w:cs="Times New Roman" w:hAnsi="Times New Roman"/>
          <w:b/>
          <w:sz w:val="28"/>
          <w:szCs w:val="28"/>
        </w:rPr>
        <w:t>h</w:t>
      </w:r>
      <w:r>
        <w:rPr>
          <w:rFonts w:ascii="Times New Roman" w:cs="Times New Roman" w:hAnsi="Times New Roman"/>
          <w:b/>
          <w:sz w:val="28"/>
          <w:szCs w:val="28"/>
        </w:rPr>
        <w:t xml:space="preserve">o North Local </w:t>
      </w:r>
      <w:r>
        <w:rPr>
          <w:rFonts w:ascii="Times New Roman" w:cs="Times New Roman" w:hAnsi="Times New Roman"/>
          <w:b/>
          <w:sz w:val="28"/>
          <w:szCs w:val="28"/>
        </w:rPr>
        <w:t>Govt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  </w:t>
      </w:r>
      <w:r>
        <w:rPr>
          <w:rFonts w:ascii="Times New Roman" w:cs="Times New Roman" w:hAnsi="Times New Roman"/>
          <w:b/>
          <w:sz w:val="28"/>
          <w:szCs w:val="28"/>
        </w:rPr>
        <w:t xml:space="preserve">State Of </w:t>
      </w:r>
      <w:r>
        <w:rPr>
          <w:rFonts w:ascii="Times New Roman" w:cs="Times New Roman" w:hAnsi="Times New Roman"/>
          <w:b/>
          <w:sz w:val="28"/>
          <w:szCs w:val="28"/>
        </w:rPr>
        <w:t xml:space="preserve">Origin:                      </w:t>
      </w:r>
      <w:r>
        <w:rPr>
          <w:rFonts w:ascii="Times New Roman" w:cs="Times New Roman" w:hAnsi="Times New Roman"/>
          <w:b/>
          <w:sz w:val="28"/>
          <w:szCs w:val="28"/>
        </w:rPr>
        <w:t>Oyo State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  </w:t>
      </w:r>
      <w:r>
        <w:rPr>
          <w:rFonts w:ascii="Times New Roman" w:cs="Times New Roman" w:hAnsi="Times New Roman"/>
          <w:b/>
          <w:sz w:val="28"/>
          <w:szCs w:val="28"/>
        </w:rPr>
        <w:t xml:space="preserve">Phone </w:t>
      </w:r>
      <w:r>
        <w:rPr>
          <w:rFonts w:ascii="Times New Roman" w:cs="Times New Roman" w:hAnsi="Times New Roman"/>
          <w:b/>
          <w:sz w:val="28"/>
          <w:szCs w:val="28"/>
        </w:rPr>
        <w:t xml:space="preserve">Number:                      </w:t>
      </w:r>
      <w:r>
        <w:rPr>
          <w:rFonts w:ascii="Times New Roman" w:cs="Times New Roman" w:hAnsi="Times New Roman"/>
          <w:b/>
          <w:sz w:val="28"/>
          <w:szCs w:val="28"/>
        </w:rPr>
        <w:t xml:space="preserve"> 07062523561</w:t>
      </w:r>
    </w:p>
    <w:p>
      <w:pPr>
        <w:pStyle w:val="style0"/>
        <w:rPr>
          <w:rFonts w:ascii="Times New Roman" w:cs="Times New Roman" w:hAnsi="Times New Roman"/>
          <w:b/>
          <w:sz w:val="32"/>
          <w:szCs w:val="36"/>
        </w:rPr>
      </w:pPr>
      <w:r>
        <w:rPr>
          <w:rFonts w:ascii="Times New Roman" w:cs="Times New Roman" w:hAnsi="Times New Roman"/>
          <w:b/>
          <w:sz w:val="32"/>
          <w:szCs w:val="36"/>
        </w:rPr>
        <w:t>OBJECTIVE: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  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 xml:space="preserve">       </w:t>
      </w:r>
      <w:r>
        <w:rPr>
          <w:rFonts w:ascii="Times New Roman" w:cs="Times New Roman" w:hAnsi="Times New Roman"/>
          <w:b/>
          <w:sz w:val="28"/>
          <w:szCs w:val="28"/>
        </w:rPr>
        <w:t xml:space="preserve">  </w:t>
      </w:r>
      <w:r>
        <w:rPr>
          <w:rFonts w:ascii="Times New Roman" w:cs="Times New Roman" w:hAnsi="Times New Roman"/>
          <w:b/>
          <w:sz w:val="28"/>
          <w:szCs w:val="28"/>
        </w:rPr>
        <w:t xml:space="preserve">To work, develop and build a career without misplacing the set 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 xml:space="preserve">  </w:t>
      </w:r>
      <w:r>
        <w:rPr>
          <w:rFonts w:ascii="Times New Roman" w:cs="Times New Roman" w:hAnsi="Times New Roman"/>
          <w:b/>
          <w:sz w:val="28"/>
          <w:szCs w:val="28"/>
        </w:rPr>
        <w:t>priorities an</w:t>
      </w:r>
      <w:r>
        <w:rPr>
          <w:rFonts w:ascii="Times New Roman" w:cs="Times New Roman" w:hAnsi="Times New Roman"/>
          <w:b/>
          <w:sz w:val="28"/>
          <w:szCs w:val="28"/>
        </w:rPr>
        <w:t>d the goals of the organization.</w:t>
      </w:r>
      <w:r>
        <w:rPr>
          <w:rFonts w:ascii="Times New Roman" w:cs="Times New Roman" w:hAnsi="Times New Roman"/>
          <w:b/>
          <w:sz w:val="28"/>
          <w:szCs w:val="28"/>
        </w:rPr>
        <w:t xml:space="preserve">                      </w:t>
      </w:r>
    </w:p>
    <w:p>
      <w:pPr>
        <w:pStyle w:val="style0"/>
        <w:rPr>
          <w:rFonts w:ascii="Times New Roman" w:cs="Times New Roman" w:hAnsi="Times New Roman"/>
          <w:b/>
          <w:sz w:val="32"/>
          <w:szCs w:val="36"/>
        </w:rPr>
      </w:pPr>
      <w:r>
        <w:rPr>
          <w:rFonts w:ascii="Times New Roman" w:cs="Times New Roman" w:hAnsi="Times New Roman"/>
          <w:b/>
          <w:sz w:val="32"/>
          <w:szCs w:val="36"/>
        </w:rPr>
        <w:t>QUALIFICATION:</w:t>
      </w:r>
    </w:p>
    <w:p>
      <w:pPr>
        <w:pStyle w:val="style0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 xml:space="preserve">. </w:t>
      </w:r>
      <w:r>
        <w:rPr>
          <w:rFonts w:ascii="Times New Roman" w:cs="Times New Roman" w:hAnsi="Times New Roman"/>
          <w:b/>
          <w:sz w:val="28"/>
          <w:szCs w:val="28"/>
        </w:rPr>
        <w:t>SQI  ICT</w:t>
      </w:r>
      <w:r>
        <w:rPr>
          <w:rFonts w:ascii="Times New Roman" w:cs="Times New Roman" w:hAnsi="Times New Roman"/>
          <w:b/>
          <w:sz w:val="28"/>
          <w:szCs w:val="28"/>
        </w:rPr>
        <w:t xml:space="preserve"> Academy</w:t>
      </w:r>
      <w:r>
        <w:rPr>
          <w:rFonts w:ascii="Times New Roman" w:cs="Times New Roman" w:hAnsi="Times New Roman"/>
          <w:b/>
          <w:sz w:val="36"/>
          <w:szCs w:val="36"/>
        </w:rPr>
        <w:t xml:space="preserve">                                                          </w:t>
      </w:r>
      <w:r>
        <w:rPr>
          <w:rFonts w:ascii="Times New Roman" w:cs="Times New Roman" w:hAnsi="Times New Roman"/>
          <w:b/>
          <w:sz w:val="28"/>
          <w:szCs w:val="28"/>
        </w:rPr>
        <w:t>2018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. </w:t>
      </w:r>
      <w:r>
        <w:rPr>
          <w:rFonts w:ascii="Times New Roman" w:cs="Times New Roman" w:hAnsi="Times New Roman"/>
          <w:b/>
          <w:sz w:val="28"/>
          <w:szCs w:val="28"/>
        </w:rPr>
        <w:t xml:space="preserve"> National Youth Service Corps (NYSC)                               </w:t>
      </w:r>
      <w:r>
        <w:rPr>
          <w:rFonts w:ascii="Times New Roman" w:cs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cs="Times New Roman" w:hAnsi="Times New Roman"/>
          <w:b/>
          <w:sz w:val="28"/>
          <w:szCs w:val="28"/>
        </w:rPr>
        <w:t xml:space="preserve"> 2015-2016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. 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Kwara</w:t>
      </w:r>
      <w:r>
        <w:rPr>
          <w:rFonts w:ascii="Times New Roman" w:cs="Times New Roman" w:hAnsi="Times New Roman"/>
          <w:b/>
          <w:sz w:val="28"/>
          <w:szCs w:val="28"/>
        </w:rPr>
        <w:t xml:space="preserve"> State</w:t>
      </w:r>
      <w:r>
        <w:rPr>
          <w:rFonts w:ascii="Times New Roman" w:cs="Times New Roman" w:hAnsi="Times New Roman"/>
          <w:b/>
          <w:noProof/>
          <w:sz w:val="28"/>
          <w:szCs w:val="28"/>
        </w:rPr>
        <w:pict>
          <v:line id="1026" fillcolor="white" from="9.75pt,0.65pt" to="9.75pt,0.65pt" style="position:absolute;z-index:2;mso-position-horizontal-relative:text;mso-position-vertical-relative:text;mso-width-relative:page;mso-height-relative:page;mso-wrap-distance-left:0.0pt;mso-wrap-distance-right:0.0pt;visibility:visible;">
            <v:stroke joinstyle="miter" color="#5b9bd5" weight=".5pt"/>
            <v:fill/>
          </v:line>
        </w:pict>
      </w:r>
      <w:r>
        <w:rPr>
          <w:rFonts w:ascii="Times New Roman" w:cs="Times New Roman" w:hAnsi="Times New Roman"/>
          <w:b/>
          <w:sz w:val="28"/>
          <w:szCs w:val="28"/>
        </w:rPr>
        <w:t xml:space="preserve"> Polytechnic Ilorin</w:t>
      </w:r>
      <w:r>
        <w:rPr>
          <w:rFonts w:ascii="Times New Roman" w:cs="Times New Roman" w:hAnsi="Times New Roman"/>
          <w:b/>
          <w:sz w:val="28"/>
          <w:szCs w:val="28"/>
        </w:rPr>
        <w:t>, Higher National Diploma (HND)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  </w:t>
      </w:r>
      <w:r>
        <w:rPr>
          <w:rFonts w:ascii="Times New Roman" w:cs="Times New Roman" w:hAnsi="Times New Roman"/>
          <w:b/>
          <w:sz w:val="28"/>
          <w:szCs w:val="28"/>
        </w:rPr>
        <w:t xml:space="preserve">Business </w:t>
      </w:r>
      <w:r>
        <w:rPr>
          <w:rFonts w:ascii="Times New Roman" w:cs="Times New Roman" w:hAnsi="Times New Roman"/>
          <w:b/>
          <w:sz w:val="28"/>
          <w:szCs w:val="28"/>
        </w:rPr>
        <w:t>Administration  (</w:t>
      </w:r>
      <w:r>
        <w:rPr>
          <w:rFonts w:ascii="Times New Roman" w:cs="Times New Roman" w:hAnsi="Times New Roman"/>
          <w:b/>
          <w:sz w:val="28"/>
          <w:szCs w:val="28"/>
        </w:rPr>
        <w:t>Lower Credit)</w:t>
      </w:r>
      <w:r>
        <w:rPr>
          <w:rFonts w:ascii="Times New Roman" w:cs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cs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cs="Times New Roman" w:hAnsi="Times New Roman"/>
          <w:b/>
          <w:sz w:val="28"/>
          <w:szCs w:val="28"/>
        </w:rPr>
        <w:t xml:space="preserve"> 2012-2014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. </w:t>
      </w:r>
      <w:r>
        <w:rPr>
          <w:rFonts w:ascii="Times New Roman" w:cs="Times New Roman" w:hAnsi="Times New Roman"/>
          <w:b/>
          <w:sz w:val="28"/>
          <w:szCs w:val="28"/>
        </w:rPr>
        <w:t>Osun</w:t>
      </w:r>
      <w:r>
        <w:rPr>
          <w:rFonts w:ascii="Times New Roman" w:cs="Times New Roman" w:hAnsi="Times New Roman"/>
          <w:b/>
          <w:sz w:val="28"/>
          <w:szCs w:val="28"/>
        </w:rPr>
        <w:t xml:space="preserve"> State Polytechnic </w:t>
      </w:r>
      <w:r>
        <w:rPr>
          <w:rFonts w:ascii="Times New Roman" w:cs="Times New Roman" w:hAnsi="Times New Roman"/>
          <w:b/>
          <w:sz w:val="28"/>
          <w:szCs w:val="28"/>
        </w:rPr>
        <w:t>Iree</w:t>
      </w:r>
      <w:r>
        <w:rPr>
          <w:rFonts w:ascii="Times New Roman" w:cs="Times New Roman" w:hAnsi="Times New Roman"/>
          <w:b/>
          <w:sz w:val="28"/>
          <w:szCs w:val="28"/>
        </w:rPr>
        <w:t xml:space="preserve">, National Diploma (ND)                      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 xml:space="preserve">Business Studies (Lower Credit)                       </w:t>
      </w:r>
      <w:r>
        <w:rPr>
          <w:rFonts w:ascii="Times New Roman" w:cs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cs="Times New Roman" w:hAnsi="Times New Roman"/>
          <w:b/>
          <w:sz w:val="28"/>
          <w:szCs w:val="28"/>
        </w:rPr>
        <w:t xml:space="preserve"> 2006-2010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. </w:t>
      </w:r>
      <w:r>
        <w:rPr>
          <w:rFonts w:ascii="Times New Roman" w:cs="Times New Roman" w:hAnsi="Times New Roman"/>
          <w:b/>
          <w:sz w:val="28"/>
          <w:szCs w:val="28"/>
        </w:rPr>
        <w:t xml:space="preserve">United Comprehensive College, </w:t>
      </w:r>
      <w:r>
        <w:rPr>
          <w:rFonts w:ascii="Times New Roman" w:cs="Times New Roman" w:hAnsi="Times New Roman"/>
          <w:b/>
          <w:sz w:val="28"/>
          <w:szCs w:val="28"/>
        </w:rPr>
        <w:t>Ogbomoso</w:t>
      </w:r>
      <w:r>
        <w:rPr>
          <w:rFonts w:ascii="Times New Roman" w:cs="Times New Roman" w:hAnsi="Times New Roman"/>
          <w:b/>
          <w:sz w:val="28"/>
          <w:szCs w:val="28"/>
        </w:rPr>
        <w:t xml:space="preserve">                                    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  </w:t>
      </w:r>
      <w:r>
        <w:rPr>
          <w:rFonts w:ascii="Times New Roman" w:cs="Times New Roman" w:hAnsi="Times New Roman"/>
          <w:b/>
          <w:sz w:val="28"/>
          <w:szCs w:val="28"/>
        </w:rPr>
        <w:t xml:space="preserve">(Secondary </w:t>
      </w:r>
      <w:r>
        <w:rPr>
          <w:rFonts w:ascii="Times New Roman" w:cs="Times New Roman" w:hAnsi="Times New Roman"/>
          <w:b/>
          <w:sz w:val="28"/>
          <w:szCs w:val="28"/>
        </w:rPr>
        <w:t>School Certificate)                                                        1998-2005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Anike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Nur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 xml:space="preserve">and primary school (Primary Certificate)           </w:t>
      </w:r>
      <w:r>
        <w:rPr>
          <w:rFonts w:ascii="Times New Roman" w:cs="Times New Roman" w:hAnsi="Times New Roman"/>
          <w:b/>
          <w:sz w:val="28"/>
          <w:szCs w:val="28"/>
        </w:rPr>
        <w:t xml:space="preserve">      </w:t>
      </w:r>
      <w:r>
        <w:rPr>
          <w:rFonts w:ascii="Times New Roman" w:cs="Times New Roman" w:hAnsi="Times New Roman"/>
          <w:b/>
          <w:sz w:val="28"/>
          <w:szCs w:val="28"/>
        </w:rPr>
        <w:t xml:space="preserve"> 199</w:t>
      </w:r>
      <w:r>
        <w:rPr>
          <w:rFonts w:ascii="Times New Roman" w:cs="Times New Roman" w:hAnsi="Times New Roman"/>
          <w:b/>
          <w:sz w:val="28"/>
          <w:szCs w:val="28"/>
        </w:rPr>
        <w:t>1</w:t>
      </w:r>
      <w:r>
        <w:rPr>
          <w:rFonts w:ascii="Times New Roman" w:cs="Times New Roman" w:hAnsi="Times New Roman"/>
          <w:b/>
          <w:sz w:val="28"/>
          <w:szCs w:val="28"/>
        </w:rPr>
        <w:t>-1998</w:t>
      </w:r>
    </w:p>
    <w:p>
      <w:pPr>
        <w:pStyle w:val="style0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br w:type="page"/>
      </w:r>
    </w:p>
    <w:p>
      <w:pPr>
        <w:pStyle w:val="style0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2"/>
          <w:szCs w:val="36"/>
        </w:rPr>
        <w:t>EXPERIENCE:</w:t>
      </w:r>
    </w:p>
    <w:p>
      <w:pPr>
        <w:pStyle w:val="style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Heritage Bank LTD</w:t>
      </w:r>
      <w:r>
        <w:rPr>
          <w:rFonts w:ascii="Times New Roman" w:cs="Times New Roman" w:hAnsi="Times New Roman"/>
          <w:b/>
          <w:sz w:val="32"/>
          <w:szCs w:val="32"/>
        </w:rPr>
        <w:t>, 15 August</w:t>
      </w:r>
      <w:r>
        <w:rPr>
          <w:rFonts w:ascii="Times New Roman" w:cs="Times New Roman" w:hAnsi="Times New Roman"/>
          <w:b/>
          <w:sz w:val="32"/>
          <w:szCs w:val="32"/>
        </w:rPr>
        <w:t xml:space="preserve"> 2015-</w:t>
      </w:r>
      <w:r>
        <w:rPr>
          <w:rFonts w:ascii="Times New Roman" w:cs="Times New Roman" w:hAnsi="Times New Roman"/>
          <w:b/>
          <w:sz w:val="32"/>
          <w:szCs w:val="32"/>
        </w:rPr>
        <w:t xml:space="preserve"> 2017</w:t>
      </w:r>
    </w:p>
    <w:p>
      <w:pPr>
        <w:pStyle w:val="style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32"/>
          <w:szCs w:val="32"/>
        </w:rPr>
        <w:t>Relationship Manager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Retail Banking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Risk Management Officer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Responsible for Business Development (Liabilities and Risk Asset)</w:t>
      </w:r>
    </w:p>
    <w:p>
      <w:pPr>
        <w:pStyle w:val="style0"/>
        <w:rPr>
          <w:rFonts w:ascii="Times New Roman" w:cs="Times New Roman" w:hAnsi="Times New Roman"/>
          <w:b/>
          <w:sz w:val="32"/>
          <w:szCs w:val="36"/>
        </w:rPr>
      </w:pPr>
      <w:r>
        <w:rPr>
          <w:rFonts w:ascii="Times New Roman" w:cs="Times New Roman" w:hAnsi="Times New Roman"/>
          <w:b/>
          <w:sz w:val="32"/>
          <w:szCs w:val="36"/>
        </w:rPr>
        <w:t>ENTERPRISE BANK LTD</w:t>
      </w:r>
    </w:p>
    <w:p>
      <w:pPr>
        <w:pStyle w:val="style0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April</w:t>
      </w:r>
      <w:r>
        <w:rPr>
          <w:rFonts w:ascii="Times New Roman" w:cs="Times New Roman" w:hAnsi="Times New Roman"/>
          <w:b/>
          <w:sz w:val="28"/>
          <w:szCs w:val="28"/>
        </w:rPr>
        <w:t xml:space="preserve"> 28,</w:t>
      </w:r>
      <w:r>
        <w:rPr>
          <w:rFonts w:ascii="Times New Roman" w:cs="Times New Roman" w:hAnsi="Times New Roman"/>
          <w:b/>
          <w:sz w:val="28"/>
          <w:szCs w:val="28"/>
        </w:rPr>
        <w:t xml:space="preserve"> 2014-</w:t>
      </w:r>
      <w:r>
        <w:rPr>
          <w:rFonts w:ascii="Times New Roman" w:cs="Times New Roman" w:hAnsi="Times New Roman"/>
          <w:b/>
          <w:sz w:val="28"/>
          <w:szCs w:val="28"/>
        </w:rPr>
        <w:t>August 15,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2015</w:t>
      </w:r>
    </w:p>
    <w:p>
      <w:pPr>
        <w:pStyle w:val="style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Sale Representative</w:t>
      </w:r>
      <w:r>
        <w:rPr>
          <w:rFonts w:ascii="Times New Roman" w:cs="Times New Roman" w:hAnsi="Times New Roman"/>
          <w:b/>
          <w:sz w:val="32"/>
          <w:szCs w:val="32"/>
        </w:rPr>
        <w:t xml:space="preserve">                                                                                 </w:t>
      </w:r>
      <w:r>
        <w:rPr>
          <w:rFonts w:ascii="Times New Roman" w:cs="Times New Roman" w:hAnsi="Times New Roman"/>
          <w:b/>
          <w:sz w:val="40"/>
          <w:szCs w:val="40"/>
        </w:rPr>
        <w:t>.</w:t>
      </w:r>
      <w:r>
        <w:rPr>
          <w:rFonts w:ascii="Times New Roman" w:cs="Times New Roman" w:hAnsi="Times New Roman"/>
          <w:b/>
          <w:sz w:val="40"/>
          <w:szCs w:val="40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Retail Banking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. </w:t>
      </w:r>
      <w:r>
        <w:rPr>
          <w:rFonts w:ascii="Times New Roman" w:cs="Times New Roman" w:hAnsi="Times New Roman"/>
          <w:b/>
          <w:sz w:val="28"/>
          <w:szCs w:val="28"/>
        </w:rPr>
        <w:t>Responsible for Business Development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LADOKE AKINTOLA UNIVERSITY OF TECHNOLOGY (LAUTECH)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(Industrial Attachment)</w:t>
      </w:r>
      <w:r>
        <w:rPr>
          <w:rFonts w:ascii="Times New Roman" w:cs="Times New Roman" w:hAnsi="Times New Roman"/>
          <w:b/>
          <w:sz w:val="28"/>
          <w:szCs w:val="28"/>
        </w:rPr>
        <w:t>- Attach to Dean Faculty of Engineering</w:t>
      </w:r>
      <w:r>
        <w:rPr>
          <w:rFonts w:ascii="Times New Roman" w:cs="Times New Roman" w:hAnsi="Times New Roman"/>
          <w:b/>
          <w:sz w:val="28"/>
          <w:szCs w:val="28"/>
        </w:rPr>
        <w:t xml:space="preserve"> 2009-2010</w:t>
      </w:r>
    </w:p>
    <w:p>
      <w:pPr>
        <w:pStyle w:val="style0"/>
        <w:rPr>
          <w:rFonts w:ascii="Times New Roman" w:cs="Times New Roman" w:hAnsi="Times New Roman"/>
          <w:b/>
          <w:sz w:val="40"/>
          <w:szCs w:val="40"/>
        </w:rPr>
      </w:pPr>
      <w:r>
        <w:rPr>
          <w:rFonts w:ascii="Times New Roman" w:cs="Times New Roman" w:hAnsi="Times New Roman"/>
          <w:b/>
          <w:sz w:val="36"/>
          <w:szCs w:val="40"/>
        </w:rPr>
        <w:t>HOBBIES:</w:t>
      </w:r>
      <w:r>
        <w:rPr>
          <w:rFonts w:ascii="Times New Roman" w:cs="Times New Roman" w:hAnsi="Times New Roman"/>
          <w:b/>
          <w:sz w:val="40"/>
          <w:szCs w:val="40"/>
        </w:rPr>
        <w:t xml:space="preserve"> </w:t>
      </w:r>
    </w:p>
    <w:p>
      <w:pPr>
        <w:pStyle w:val="style0"/>
        <w:rPr>
          <w:rFonts w:ascii="Times New Roman" w:cs="Times New Roman" w:hAnsi="Times New Roman"/>
          <w:b/>
          <w:sz w:val="40"/>
          <w:szCs w:val="40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. </w:t>
      </w:r>
      <w:r>
        <w:rPr>
          <w:rFonts w:ascii="Times New Roman" w:cs="Times New Roman" w:hAnsi="Times New Roman"/>
          <w:b/>
          <w:sz w:val="28"/>
          <w:szCs w:val="28"/>
        </w:rPr>
        <w:t xml:space="preserve">Traveling and Driving </w:t>
      </w:r>
      <w:r>
        <w:rPr>
          <w:rFonts w:ascii="Times New Roman" w:cs="Times New Roman" w:hAnsi="Times New Roman"/>
          <w:b/>
          <w:sz w:val="28"/>
          <w:szCs w:val="28"/>
        </w:rPr>
        <w:t xml:space="preserve">Reading, </w:t>
      </w:r>
    </w:p>
    <w:p>
      <w:pPr>
        <w:pStyle w:val="style0"/>
        <w:rPr>
          <w:rFonts w:ascii="Times New Roman" w:cs="Times New Roman" w:hAnsi="Times New Roman"/>
          <w:b/>
          <w:sz w:val="36"/>
          <w:szCs w:val="40"/>
        </w:rPr>
      </w:pPr>
      <w:r>
        <w:rPr>
          <w:rFonts w:ascii="Times New Roman" w:cs="Times New Roman" w:hAnsi="Times New Roman"/>
          <w:b/>
          <w:sz w:val="36"/>
          <w:szCs w:val="40"/>
        </w:rPr>
        <w:t>REFEREES</w:t>
      </w:r>
      <w:r>
        <w:rPr>
          <w:rFonts w:ascii="Times New Roman" w:cs="Times New Roman" w:hAnsi="Times New Roman"/>
          <w:b/>
          <w:sz w:val="36"/>
          <w:szCs w:val="40"/>
        </w:rPr>
        <w:t>:</w:t>
      </w:r>
    </w:p>
    <w:p>
      <w:pPr>
        <w:pStyle w:val="style0"/>
        <w:rPr>
          <w:rFonts w:ascii="Times New Roman" w:cs="Times New Roman" w:hAnsi="Times New Roman"/>
          <w:b/>
          <w:sz w:val="40"/>
          <w:szCs w:val="40"/>
        </w:rPr>
      </w:pPr>
      <w:r>
        <w:rPr>
          <w:rFonts w:ascii="Times New Roman" w:cs="Times New Roman" w:hAnsi="Times New Roman"/>
          <w:b/>
          <w:sz w:val="40"/>
          <w:szCs w:val="40"/>
        </w:rPr>
        <w:t>.</w:t>
      </w:r>
      <w:r>
        <w:rPr>
          <w:rFonts w:ascii="Times New Roman" w:cs="Times New Roman" w:hAnsi="Times New Roman"/>
          <w:b/>
          <w:sz w:val="40"/>
          <w:szCs w:val="40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Olaniyan</w:t>
      </w:r>
      <w:r>
        <w:rPr>
          <w:rFonts w:ascii="Times New Roman" w:cs="Times New Roman" w:hAnsi="Times New Roman"/>
          <w:b/>
          <w:sz w:val="28"/>
          <w:szCs w:val="28"/>
        </w:rPr>
        <w:t xml:space="preserve"> R. </w:t>
      </w:r>
      <w:r>
        <w:rPr>
          <w:rFonts w:ascii="Times New Roman" w:cs="Times New Roman" w:hAnsi="Times New Roman"/>
          <w:b/>
          <w:sz w:val="28"/>
          <w:szCs w:val="28"/>
        </w:rPr>
        <w:t>Funmilayo</w:t>
      </w:r>
      <w:r>
        <w:rPr>
          <w:rFonts w:ascii="Times New Roman" w:cs="Times New Roman" w:hAnsi="Times New Roman"/>
          <w:b/>
          <w:sz w:val="40"/>
          <w:szCs w:val="40"/>
        </w:rPr>
        <w:t xml:space="preserve">  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40"/>
          <w:szCs w:val="40"/>
        </w:rPr>
        <w:t xml:space="preserve"> </w:t>
      </w:r>
      <w:r>
        <w:rPr>
          <w:rFonts w:ascii="Times New Roman" w:cs="Times New Roman" w:hAnsi="Times New Roman"/>
          <w:b/>
          <w:sz w:val="40"/>
          <w:szCs w:val="40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Snr</w:t>
      </w:r>
      <w:r>
        <w:rPr>
          <w:rFonts w:ascii="Times New Roman" w:cs="Times New Roman" w:hAnsi="Times New Roman"/>
          <w:b/>
          <w:sz w:val="28"/>
          <w:szCs w:val="28"/>
        </w:rPr>
        <w:t xml:space="preserve"> Conf. Secretary </w:t>
      </w:r>
      <w:r>
        <w:rPr>
          <w:rFonts w:ascii="Times New Roman" w:cs="Times New Roman" w:hAnsi="Times New Roman"/>
          <w:b/>
          <w:sz w:val="28"/>
          <w:szCs w:val="28"/>
        </w:rPr>
        <w:t>lautech</w:t>
      </w:r>
      <w:r>
        <w:rPr>
          <w:rFonts w:ascii="Times New Roman" w:cs="Times New Roman" w:hAnsi="Times New Roman"/>
          <w:b/>
          <w:sz w:val="28"/>
          <w:szCs w:val="28"/>
        </w:rPr>
        <w:t xml:space="preserve">, </w:t>
      </w:r>
      <w:r>
        <w:rPr>
          <w:rFonts w:ascii="Times New Roman" w:cs="Times New Roman" w:hAnsi="Times New Roman"/>
          <w:b/>
          <w:sz w:val="28"/>
          <w:szCs w:val="28"/>
        </w:rPr>
        <w:t>Ogbomoso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40"/>
          <w:szCs w:val="40"/>
        </w:rPr>
        <w:t xml:space="preserve"> </w:t>
      </w:r>
      <w:r>
        <w:rPr>
          <w:rFonts w:ascii="Times New Roman" w:cs="Times New Roman" w:hAnsi="Times New Roman"/>
          <w:b/>
          <w:sz w:val="40"/>
          <w:szCs w:val="40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07069597001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. 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Lala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Olawale</w:t>
      </w:r>
      <w:r>
        <w:rPr>
          <w:rFonts w:ascii="Times New Roman" w:cs="Times New Roman" w:hAnsi="Times New Roman"/>
          <w:b/>
          <w:sz w:val="28"/>
          <w:szCs w:val="28"/>
        </w:rPr>
        <w:t xml:space="preserve"> Isaiah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 </w:t>
      </w:r>
      <w:r>
        <w:rPr>
          <w:rFonts w:ascii="Times New Roman" w:cs="Times New Roman" w:hAnsi="Times New Roman"/>
          <w:b/>
          <w:sz w:val="28"/>
          <w:szCs w:val="28"/>
        </w:rPr>
        <w:t xml:space="preserve"> Accountant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 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Lautech</w:t>
      </w:r>
      <w:r>
        <w:rPr>
          <w:rFonts w:ascii="Times New Roman" w:cs="Times New Roman" w:hAnsi="Times New Roman"/>
          <w:b/>
          <w:sz w:val="28"/>
          <w:szCs w:val="28"/>
        </w:rPr>
        <w:t xml:space="preserve"> Teaching Hospital, </w:t>
      </w:r>
      <w:r>
        <w:rPr>
          <w:rFonts w:ascii="Times New Roman" w:cs="Times New Roman" w:hAnsi="Times New Roman"/>
          <w:b/>
          <w:sz w:val="28"/>
          <w:szCs w:val="28"/>
        </w:rPr>
        <w:t>Ogbomoso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. Rev. Femi </w:t>
      </w:r>
      <w:r>
        <w:rPr>
          <w:rFonts w:ascii="Times New Roman" w:cs="Times New Roman" w:hAnsi="Times New Roman"/>
          <w:b/>
          <w:sz w:val="28"/>
          <w:szCs w:val="28"/>
        </w:rPr>
        <w:t>Abiola</w:t>
      </w:r>
      <w:r>
        <w:rPr>
          <w:rFonts w:ascii="Times New Roman" w:cs="Times New Roman" w:hAnsi="Times New Roman"/>
          <w:b/>
          <w:sz w:val="28"/>
          <w:szCs w:val="28"/>
        </w:rPr>
        <w:t xml:space="preserve"> Adigun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 xml:space="preserve">Tabernacle </w:t>
      </w:r>
      <w:r>
        <w:rPr>
          <w:rFonts w:ascii="Times New Roman" w:cs="Times New Roman" w:hAnsi="Times New Roman"/>
          <w:b/>
          <w:sz w:val="28"/>
          <w:szCs w:val="28"/>
        </w:rPr>
        <w:t>Of</w:t>
      </w:r>
      <w:r>
        <w:rPr>
          <w:rFonts w:ascii="Times New Roman" w:cs="Times New Roman" w:hAnsi="Times New Roman"/>
          <w:b/>
          <w:sz w:val="28"/>
          <w:szCs w:val="28"/>
        </w:rPr>
        <w:t xml:space="preserve"> Power Int’l Gospel Centre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Behinde</w:t>
      </w:r>
      <w:r>
        <w:rPr>
          <w:rFonts w:ascii="Times New Roman" w:cs="Times New Roman" w:hAnsi="Times New Roman"/>
          <w:b/>
          <w:sz w:val="28"/>
          <w:szCs w:val="28"/>
        </w:rPr>
        <w:t xml:space="preserve"> High court Area </w:t>
      </w:r>
      <w:r>
        <w:rPr>
          <w:rFonts w:ascii="Times New Roman" w:cs="Times New Roman" w:hAnsi="Times New Roman"/>
          <w:b/>
          <w:sz w:val="28"/>
          <w:szCs w:val="28"/>
        </w:rPr>
        <w:t>Ogbomoso</w:t>
      </w:r>
      <w:r>
        <w:rPr>
          <w:rFonts w:ascii="Times New Roman" w:cs="Times New Roman" w:hAnsi="Times New Roman"/>
          <w:b/>
          <w:sz w:val="28"/>
          <w:szCs w:val="28"/>
        </w:rPr>
        <w:t>, Oyo state</w:t>
      </w:r>
      <w:r>
        <w:rPr>
          <w:rFonts w:ascii="Times New Roman" w:cs="Times New Roman" w:hAnsi="Times New Roman"/>
          <w:b/>
          <w:sz w:val="28"/>
          <w:szCs w:val="28"/>
        </w:rPr>
        <w:t>.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 </w:t>
      </w:r>
      <w:r>
        <w:rPr>
          <w:rFonts w:ascii="Times New Roman" w:cs="Times New Roman" w:hAnsi="Times New Roman"/>
          <w:b/>
          <w:sz w:val="28"/>
          <w:szCs w:val="28"/>
        </w:rPr>
        <w:t>080388259</w:t>
      </w:r>
      <w:r>
        <w:rPr>
          <w:rFonts w:ascii="Times New Roman" w:cs="Times New Roman" w:hAnsi="Times New Roman"/>
          <w:b/>
          <w:sz w:val="28"/>
          <w:szCs w:val="28"/>
        </w:rPr>
        <w:t>75</w:t>
      </w:r>
      <w:bookmarkStart w:id="0" w:name="_GoBack"/>
      <w:bookmarkEnd w:id="0"/>
    </w:p>
    <w:sectPr>
      <w:headerReference w:type="default" r:id="rId2"/>
      <w:pgSz w:w="11907" w:h="16839" w:code="9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1"/>
      <w:rPr/>
    </w:pP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19">
    <w:name w:val="Header Char"/>
    <w:basedOn w:val="style65"/>
    <w:next w:val="style12319"/>
    <w:link w:val="style31"/>
    <w:uiPriority w:val="99"/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20">
    <w:name w:val="Footer Char"/>
    <w:basedOn w:val="style65"/>
    <w:next w:val="style12320"/>
    <w:link w:val="style32"/>
    <w:uiPriority w:val="99"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Words>230</Words>
  <Characters>1447</Characters>
  <Application>Kingsoft Office Writer</Application>
  <DocSecurity>0</DocSecurity>
  <Paragraphs>53</Paragraphs>
  <ScaleCrop>false</ScaleCrop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2019-08-05T12:42:00Z</dcterms:created>
  <dc:creator>User</dc:creator>
  <lastModifiedBy>Kingsoft Office</lastModifiedBy>
  <dcterms:modified xsi:type="dcterms:W3CDTF">2020-07-07T17:44:54Z</dcterms:modified>
  <revision>28</revision>
</coreProperties>
</file>